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Сводный отчет</w:t>
      </w:r>
    </w:p>
    <w:p w:rsidR="00A1403F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проведении оценки регулирующего воздействия проекта</w:t>
      </w:r>
    </w:p>
    <w:p w:rsidR="00613B31" w:rsidRPr="00F36A1C" w:rsidRDefault="00613B31" w:rsidP="00A1403F">
      <w:pPr>
        <w:pStyle w:val="Heading"/>
        <w:ind w:left="7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proofErr w:type="gramEnd"/>
      <w:r w:rsidRPr="00F36A1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6A1C">
        <w:rPr>
          <w:rFonts w:ascii="Times New Roman" w:hAnsi="Times New Roman" w:cs="Times New Roman"/>
          <w:b w:val="0"/>
          <w:sz w:val="24"/>
          <w:szCs w:val="24"/>
        </w:rPr>
        <w:t>Первомайского муниципального района</w:t>
      </w:r>
    </w:p>
    <w:p w:rsidR="001D7678" w:rsidRPr="001D7678" w:rsidRDefault="001D7678" w:rsidP="001D7678">
      <w:pPr>
        <w:rPr>
          <w:bCs/>
          <w:color w:val="000000"/>
        </w:rPr>
      </w:pPr>
      <w:r w:rsidRPr="001D7678">
        <w:t>«</w:t>
      </w:r>
      <w:r w:rsidRPr="001D7678">
        <w:t xml:space="preserve">Об утверждении Административного   </w:t>
      </w:r>
      <w:proofErr w:type="gramStart"/>
      <w:r w:rsidRPr="001D7678">
        <w:t>регламента  предоставления</w:t>
      </w:r>
      <w:proofErr w:type="gramEnd"/>
      <w:r w:rsidRPr="001D7678">
        <w:t xml:space="preserve"> муниципальной услуги  по предоставлению выписок из реестра муниципального имущества Первомайского  муниципального района</w:t>
      </w:r>
      <w:r w:rsidRPr="001D7678">
        <w:t>»</w:t>
      </w:r>
      <w:r w:rsidRPr="001D7678">
        <w:t xml:space="preserve">  </w:t>
      </w:r>
    </w:p>
    <w:p w:rsidR="00613B31" w:rsidRDefault="001D7678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36A1C"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835"/>
      </w:tblGrid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Общие положения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D76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1D7678">
              <w:t>имущественных и земельных отношений</w:t>
            </w:r>
            <w:r w:rsidRPr="000E0296">
              <w:t xml:space="preserve"> администрации Первомайского муниципального района</w:t>
            </w:r>
            <w:r w:rsidRPr="000E0296">
              <w:rPr>
                <w:rFonts w:eastAsia="Calibri"/>
                <w:lang w:eastAsia="en-US"/>
              </w:rPr>
              <w:t>,</w:t>
            </w:r>
            <w:r w:rsidRPr="007444AC">
              <w:rPr>
                <w:rFonts w:eastAsia="Calibri"/>
                <w:lang w:eastAsia="en-US"/>
              </w:rPr>
              <w:t xml:space="preserve"> тел. 8 (48549) 2-</w:t>
            </w:r>
            <w:r w:rsidR="001D7678">
              <w:rPr>
                <w:rFonts w:eastAsia="Calibri"/>
                <w:lang w:eastAsia="en-US"/>
              </w:rPr>
              <w:t>11-48</w:t>
            </w:r>
            <w:r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6" w:history="1">
              <w:r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1D7678" w:rsidRPr="00587711" w:rsidRDefault="00315743" w:rsidP="001D7678">
            <w:pPr>
              <w:rPr>
                <w:bCs/>
                <w:color w:val="000000"/>
                <w:sz w:val="28"/>
                <w:szCs w:val="28"/>
              </w:rPr>
            </w:pPr>
            <w:r w:rsidRPr="00F36A1C">
              <w:t xml:space="preserve"> </w:t>
            </w:r>
            <w:r w:rsidR="00401E9E" w:rsidRPr="00F36A1C">
              <w:t>«</w:t>
            </w:r>
            <w:r w:rsidR="001D7678" w:rsidRPr="001D7678">
              <w:t xml:space="preserve">Об утверждении Административного   </w:t>
            </w:r>
            <w:proofErr w:type="gramStart"/>
            <w:r w:rsidR="001D7678" w:rsidRPr="001D7678">
              <w:t>регламента  предоставления</w:t>
            </w:r>
            <w:proofErr w:type="gramEnd"/>
            <w:r w:rsidR="001D7678" w:rsidRPr="001D7678">
              <w:t xml:space="preserve"> муниципальной услуги  по предоставлению выписок из реестра муниципального имущества Первомайского  муниципального района</w:t>
            </w:r>
            <w:r w:rsidR="001D7678" w:rsidRPr="003A2106">
              <w:rPr>
                <w:sz w:val="25"/>
                <w:szCs w:val="25"/>
              </w:rPr>
              <w:t xml:space="preserve">  </w:t>
            </w:r>
          </w:p>
          <w:p w:rsidR="00613B31" w:rsidRPr="00401E9E" w:rsidRDefault="00401E9E" w:rsidP="00A1403F">
            <w:pPr>
              <w:jc w:val="both"/>
            </w:pPr>
            <w:r w:rsidRPr="00FA5B86">
              <w:rPr>
                <w:color w:val="000000" w:themeColor="text1"/>
              </w:rPr>
              <w:t>»</w:t>
            </w:r>
            <w:r w:rsidRPr="00FA5B8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8" w:rsidRPr="008E4750" w:rsidRDefault="001D7678" w:rsidP="001D76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4750">
              <w:rPr>
                <w:bCs/>
              </w:rPr>
              <w:t xml:space="preserve">Федеральный </w:t>
            </w:r>
            <w:proofErr w:type="gramStart"/>
            <w:r w:rsidRPr="008E4750">
              <w:rPr>
                <w:bCs/>
              </w:rPr>
              <w:t>закон  от</w:t>
            </w:r>
            <w:proofErr w:type="gramEnd"/>
            <w:r w:rsidRPr="008E4750">
              <w:rPr>
                <w:bCs/>
              </w:rPr>
              <w:t xml:space="preserve"> 27 июля  2010 года № 210-ФЗ   «Об организации предоставления государственных и муниципальных услуг»  </w:t>
            </w:r>
          </w:p>
          <w:p w:rsidR="00613B31" w:rsidRPr="00E05FA8" w:rsidRDefault="00401E9E" w:rsidP="001D76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Цели: </w:t>
            </w:r>
            <w:r w:rsidR="00A1403F" w:rsidRPr="00863E65">
              <w:rPr>
                <w:color w:val="000000"/>
              </w:rPr>
              <w:t>оптимизация</w:t>
            </w:r>
            <w:r w:rsidR="00863E65" w:rsidRPr="00863E65">
              <w:rPr>
                <w:color w:val="000000"/>
              </w:rPr>
              <w:t xml:space="preserve"> (повышение</w:t>
            </w:r>
            <w:r w:rsidR="00A1403F" w:rsidRPr="00863E65">
              <w:rPr>
                <w:color w:val="000000"/>
              </w:rPr>
              <w:t xml:space="preserve"> качества) предоставления муниципальной услуги и </w:t>
            </w:r>
            <w:r w:rsidR="00A1403F" w:rsidRPr="00863E65">
              <w:rPr>
                <w:color w:val="000000"/>
              </w:rPr>
              <w:lastRenderedPageBreak/>
              <w:t xml:space="preserve">доступности ее результата, определяет порядок и стандарт предоставления муниципальной услуги 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Предлагаемая дата (срок) вступления в силу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август</w:t>
            </w:r>
            <w:proofErr w:type="gramEnd"/>
            <w:r w:rsidR="00315743">
              <w:rPr>
                <w:rFonts w:eastAsia="Calibri"/>
                <w:lang w:eastAsia="en-US"/>
              </w:rPr>
              <w:t xml:space="preserve"> 2022 г.,</w:t>
            </w:r>
            <w:r w:rsidR="00315743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соответствует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Срок, в течение которого принимались предложения в связи с размещением уведомления.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E0" w:rsidRDefault="001D7678" w:rsidP="001005F5">
            <w:hyperlink r:id="rId7" w:history="1">
              <w:r w:rsidR="00C647E0" w:rsidRPr="003040C6">
                <w:rPr>
                  <w:rStyle w:val="a3"/>
                </w:rPr>
                <w:t>http://pervomayadm.ru/orv-proektov.html</w:t>
              </w:r>
            </w:hyperlink>
          </w:p>
          <w:p w:rsidR="00C647E0" w:rsidRDefault="00C647E0" w:rsidP="001005F5"/>
          <w:p w:rsidR="00613B31" w:rsidRPr="00315743" w:rsidRDefault="0048332E" w:rsidP="00401E9E">
            <w:r>
              <w:t xml:space="preserve">По </w:t>
            </w:r>
            <w:r w:rsidR="00863E65">
              <w:t>12.07</w:t>
            </w:r>
            <w:r w:rsidR="00315743" w:rsidRPr="00315743">
              <w:t>.2022</w:t>
            </w:r>
          </w:p>
        </w:tc>
      </w:tr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Информация о предлагаемом регулировании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отсутствуют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группы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Pr="00E05FA8" w:rsidRDefault="001D7678" w:rsidP="001D7678">
            <w:pPr>
              <w:pStyle w:val="ConsPlusNormal"/>
              <w:ind w:firstLine="539"/>
              <w:jc w:val="both"/>
              <w:rPr>
                <w:rFonts w:eastAsia="Calibri"/>
                <w:lang w:eastAsia="en-US"/>
              </w:rPr>
            </w:pPr>
            <w:proofErr w:type="gramStart"/>
            <w:r w:rsidRPr="003A2106">
              <w:rPr>
                <w:sz w:val="25"/>
                <w:szCs w:val="25"/>
              </w:rPr>
              <w:t>физические</w:t>
            </w:r>
            <w:proofErr w:type="gramEnd"/>
            <w:r w:rsidRPr="003A2106">
              <w:rPr>
                <w:sz w:val="25"/>
                <w:szCs w:val="25"/>
              </w:rPr>
              <w:t xml:space="preserve"> или юридические лица (за исключением государственных органов и их территориальных органов, органов государственных внебюджетных фондов и </w:t>
            </w:r>
            <w:r w:rsidRPr="003A2106">
              <w:rPr>
                <w:sz w:val="25"/>
                <w:szCs w:val="25"/>
              </w:rPr>
              <w:lastRenderedPageBreak/>
              <w:t>их территориальных органов, органов местного самоуправления) либо их уполномоченные представители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Новые обязанности, запреты, ограничения для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не</w:t>
            </w:r>
            <w:proofErr w:type="gramEnd"/>
            <w:r>
              <w:rPr>
                <w:rFonts w:eastAsia="Calibri"/>
                <w:lang w:eastAsia="en-US"/>
              </w:rPr>
              <w:t xml:space="preserve">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воздействия предлагаемого правового регулирования на состояние конкуренции в Первомайском муниципальном районе в регулируемой сфере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положительно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(их наличие или отсутствие) субъектов предпринимательской, инвестиционной и иной экономической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отсутствуют</w:t>
            </w:r>
            <w:proofErr w:type="gramEnd"/>
          </w:p>
        </w:tc>
      </w:tr>
    </w:tbl>
    <w:p w:rsidR="00613B31" w:rsidRDefault="00613B31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</w:t>
      </w:r>
      <w:r w:rsidR="00C647E0">
        <w:rPr>
          <w:rFonts w:eastAsia="Calibri"/>
          <w:lang w:eastAsia="en-US"/>
        </w:rPr>
        <w:t xml:space="preserve"> отклонении с указанием причин.</w:t>
      </w:r>
    </w:p>
    <w:p w:rsidR="00401E9E" w:rsidRDefault="00401E9E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170C8C" w:rsidRPr="00C647E0" w:rsidRDefault="00170C8C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613B31" w:rsidRPr="00C647E0" w:rsidRDefault="00613B31" w:rsidP="00C647E0">
      <w:pPr>
        <w:widowControl w:val="0"/>
        <w:autoSpaceDE w:val="0"/>
        <w:autoSpaceDN w:val="0"/>
        <w:adjustRightInd w:val="0"/>
        <w:jc w:val="both"/>
      </w:pPr>
    </w:p>
    <w:p w:rsidR="00613B31" w:rsidRPr="008C3531" w:rsidRDefault="001D7678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1D7678">
        <w:rPr>
          <w:rFonts w:eastAsia="Calibri"/>
          <w:noProof/>
        </w:rPr>
        <w:lastRenderedPageBreak/>
        <w:drawing>
          <wp:inline distT="0" distB="0" distL="0" distR="0">
            <wp:extent cx="5940425" cy="8376047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B31" w:rsidRPr="008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D3"/>
    <w:rsid w:val="00170C8C"/>
    <w:rsid w:val="001D7678"/>
    <w:rsid w:val="00315743"/>
    <w:rsid w:val="003E3CB1"/>
    <w:rsid w:val="00401E9E"/>
    <w:rsid w:val="0048332E"/>
    <w:rsid w:val="0056786B"/>
    <w:rsid w:val="005B32D2"/>
    <w:rsid w:val="00613B31"/>
    <w:rsid w:val="00840B15"/>
    <w:rsid w:val="00863E65"/>
    <w:rsid w:val="00864E39"/>
    <w:rsid w:val="00932702"/>
    <w:rsid w:val="00A1403F"/>
    <w:rsid w:val="00B944D3"/>
    <w:rsid w:val="00BE5D62"/>
    <w:rsid w:val="00BE6C5E"/>
    <w:rsid w:val="00C348F2"/>
    <w:rsid w:val="00C647E0"/>
    <w:rsid w:val="00E05FA8"/>
    <w:rsid w:val="00EC5E75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464F-8008-4990-B3D1-F7FD31CC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9"/>
    <w:rPr>
      <w:color w:val="0563C1" w:themeColor="hyperlink"/>
      <w:u w:val="single"/>
    </w:rPr>
  </w:style>
  <w:style w:type="paragraph" w:customStyle="1" w:styleId="Heading">
    <w:name w:val="Heading"/>
    <w:rsid w:val="0093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327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702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86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pervomayadm.ru/orv-proekt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F2CB-2EE2-41A8-B155-E3271BF9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21</cp:revision>
  <dcterms:created xsi:type="dcterms:W3CDTF">2021-02-11T07:43:00Z</dcterms:created>
  <dcterms:modified xsi:type="dcterms:W3CDTF">2022-07-12T13:15:00Z</dcterms:modified>
</cp:coreProperties>
</file>